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61F4" w14:textId="77777777" w:rsidR="007528BC" w:rsidRPr="007528BC" w:rsidRDefault="007528BC" w:rsidP="007528BC">
      <w:pPr>
        <w:jc w:val="center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b/>
          <w:color w:val="000000"/>
        </w:rPr>
        <w:t xml:space="preserve">Ponudbeni list </w:t>
      </w:r>
      <w:r w:rsidRPr="007528BC">
        <w:rPr>
          <w:rFonts w:eastAsia="Calibri" w:cstheme="minorHAnsi"/>
          <w:color w:val="000000"/>
        </w:rPr>
        <w:t>(ispuniti sve stavke obrasca)</w:t>
      </w:r>
    </w:p>
    <w:p w14:paraId="59759186" w14:textId="77777777" w:rsidR="007528BC" w:rsidRPr="007528BC" w:rsidRDefault="007528BC" w:rsidP="007528BC">
      <w:pPr>
        <w:jc w:val="both"/>
        <w:rPr>
          <w:rFonts w:eastAsia="Calibri" w:cstheme="minorHAnsi"/>
          <w:color w:val="000000"/>
        </w:rPr>
      </w:pPr>
    </w:p>
    <w:p w14:paraId="0E5CB140" w14:textId="0B245293" w:rsidR="007528BC" w:rsidRPr="000C403C" w:rsidRDefault="007528BC" w:rsidP="007528BC">
      <w:pPr>
        <w:suppressAutoHyphens/>
        <w:spacing w:after="0" w:line="240" w:lineRule="auto"/>
        <w:jc w:val="both"/>
        <w:rPr>
          <w:rFonts w:eastAsia="Calibri" w:cstheme="minorHAnsi"/>
          <w:b/>
          <w:iCs/>
          <w:color w:val="000000"/>
        </w:rPr>
      </w:pPr>
      <w:r w:rsidRPr="007528BC">
        <w:rPr>
          <w:rFonts w:eastAsia="Calibri" w:cstheme="minorHAnsi"/>
          <w:color w:val="000000"/>
        </w:rPr>
        <w:t xml:space="preserve">Predmet nabave: </w:t>
      </w:r>
      <w:r w:rsidR="00435D9F" w:rsidRPr="00FC77BB">
        <w:rPr>
          <w:rFonts w:cstheme="minorHAnsi"/>
          <w:bCs/>
        </w:rPr>
        <w:t>II. faza rekonstrukcije postojećeg objekta kulturni centar „Katinina kuća“ Gračišće</w:t>
      </w:r>
      <w:r w:rsidR="00435D9F">
        <w:rPr>
          <w:rFonts w:cstheme="minorHAnsi"/>
          <w:bCs/>
        </w:rPr>
        <w:t xml:space="preserve"> – E-JN-</w:t>
      </w:r>
      <w:r w:rsidR="00A03C88">
        <w:rPr>
          <w:rFonts w:cstheme="minorHAnsi"/>
          <w:bCs/>
        </w:rPr>
        <w:t>59</w:t>
      </w:r>
      <w:r w:rsidR="00435D9F">
        <w:rPr>
          <w:rFonts w:cstheme="minorHAnsi"/>
          <w:bCs/>
        </w:rPr>
        <w:t>/25-jednostavna nabava.</w:t>
      </w:r>
    </w:p>
    <w:p w14:paraId="1508A97D" w14:textId="77777777" w:rsidR="007528BC" w:rsidRPr="007528BC" w:rsidRDefault="007528BC" w:rsidP="007528BC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p w14:paraId="085ACD98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Naziv i sjedište Naručitelja: </w:t>
      </w:r>
      <w:r w:rsidRPr="007528BC">
        <w:rPr>
          <w:rFonts w:eastAsia="Calibri" w:cstheme="minorHAnsi"/>
          <w:color w:val="000000"/>
        </w:rPr>
        <w:tab/>
        <w:t>Općina Gračišće, Loža 1, 52403 Gračišće</w:t>
      </w:r>
    </w:p>
    <w:p w14:paraId="1E8E0801" w14:textId="1F689582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Evidencijski broj nabave: </w:t>
      </w:r>
      <w:r w:rsidRPr="007528BC">
        <w:rPr>
          <w:rFonts w:eastAsia="Calibri" w:cstheme="minorHAnsi"/>
          <w:color w:val="000000"/>
        </w:rPr>
        <w:tab/>
      </w:r>
      <w:r w:rsidRPr="00435D9F">
        <w:rPr>
          <w:rFonts w:eastAsia="Calibri" w:cstheme="minorHAnsi"/>
          <w:color w:val="000000"/>
        </w:rPr>
        <w:t>E-JN-</w:t>
      </w:r>
      <w:r w:rsidR="00A03C88">
        <w:rPr>
          <w:rFonts w:eastAsia="Calibri" w:cstheme="minorHAnsi"/>
          <w:color w:val="000000"/>
        </w:rPr>
        <w:t>59</w:t>
      </w:r>
      <w:r w:rsidR="000C403C" w:rsidRPr="00435D9F">
        <w:rPr>
          <w:rFonts w:eastAsia="Calibri" w:cstheme="minorHAnsi"/>
          <w:color w:val="000000"/>
        </w:rPr>
        <w:t>/2</w:t>
      </w:r>
      <w:r w:rsidR="00435D9F" w:rsidRPr="00435D9F">
        <w:rPr>
          <w:rFonts w:eastAsia="Calibri" w:cstheme="minorHAnsi"/>
          <w:color w:val="000000"/>
        </w:rPr>
        <w:t>5</w:t>
      </w:r>
    </w:p>
    <w:p w14:paraId="49D5C24A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Naziv ponuditelja: </w:t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  <w:t>________________________________________________________</w:t>
      </w:r>
    </w:p>
    <w:p w14:paraId="288B6601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>Adresa sjedišta ponuditelja:</w:t>
      </w:r>
      <w:r w:rsidRPr="007528BC">
        <w:rPr>
          <w:rFonts w:eastAsia="Calibri" w:cstheme="minorHAnsi"/>
        </w:rPr>
        <w:t xml:space="preserve"> </w:t>
      </w:r>
      <w:r w:rsidRPr="007528BC">
        <w:rPr>
          <w:rFonts w:eastAsia="Calibri" w:cstheme="minorHAnsi"/>
        </w:rPr>
        <w:tab/>
      </w:r>
      <w:r w:rsidRPr="007528BC">
        <w:rPr>
          <w:rFonts w:eastAsia="Calibri" w:cstheme="minorHAnsi"/>
          <w:color w:val="000000"/>
        </w:rPr>
        <w:t>________________________________________________________</w:t>
      </w:r>
    </w:p>
    <w:p w14:paraId="06D4F508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OIB: </w:t>
      </w:r>
      <w:r w:rsidRPr="007528BC">
        <w:rPr>
          <w:rFonts w:eastAsia="Calibri" w:cstheme="minorHAnsi"/>
          <w:color w:val="000000"/>
        </w:rPr>
        <w:tab/>
        <w:t>__________________</w:t>
      </w:r>
    </w:p>
    <w:p w14:paraId="32C8DE04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Broj računa (IBAN) </w:t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  <w:t>________________________________________________________</w:t>
      </w:r>
    </w:p>
    <w:p w14:paraId="5EFA1C70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Ponuditelj je u sustavu PDV-a (zaokružiti): </w:t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  <w:t xml:space="preserve">DA       </w:t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  <w:t>NE</w:t>
      </w:r>
    </w:p>
    <w:p w14:paraId="3C21DE7D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Adresa za dostavu pošte: </w:t>
      </w:r>
      <w:r w:rsidRPr="007528BC">
        <w:rPr>
          <w:rFonts w:eastAsia="Calibri" w:cstheme="minorHAnsi"/>
          <w:color w:val="000000"/>
        </w:rPr>
        <w:tab/>
        <w:t>________________________________________________________</w:t>
      </w:r>
    </w:p>
    <w:p w14:paraId="7A61272A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Adresa e-pošte: </w:t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  <w:t>________________________________________________________</w:t>
      </w:r>
    </w:p>
    <w:p w14:paraId="7C287A94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Kontakt osoba ponuditelja: </w:t>
      </w:r>
      <w:r w:rsidRPr="007528BC">
        <w:rPr>
          <w:rFonts w:eastAsia="Calibri" w:cstheme="minorHAnsi"/>
          <w:color w:val="000000"/>
        </w:rPr>
        <w:tab/>
        <w:t>________________________________________________________</w:t>
      </w:r>
    </w:p>
    <w:p w14:paraId="37F37794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>Tel: ____________________  Faks: ____________________</w:t>
      </w:r>
      <w:r w:rsidRPr="007528BC">
        <w:rPr>
          <w:rFonts w:eastAsia="Calibri" w:cstheme="minorHAnsi"/>
          <w:color w:val="000000"/>
        </w:rPr>
        <w:br/>
      </w:r>
      <w:r w:rsidRPr="007528BC">
        <w:rPr>
          <w:rFonts w:eastAsia="Calibri" w:cstheme="minorHAnsi"/>
          <w:color w:val="000000"/>
        </w:rPr>
        <w:br/>
      </w:r>
      <w:r w:rsidRPr="007528BC">
        <w:rPr>
          <w:rFonts w:eastAsia="Calibri" w:cstheme="minorHAnsi"/>
          <w:b/>
          <w:color w:val="000000"/>
        </w:rPr>
        <w:t>PONUDA</w:t>
      </w:r>
    </w:p>
    <w:p w14:paraId="123F2D54" w14:textId="77777777" w:rsidR="007528BC" w:rsidRPr="007528BC" w:rsidRDefault="007528BC" w:rsidP="007528BC">
      <w:pPr>
        <w:spacing w:line="360" w:lineRule="auto"/>
        <w:rPr>
          <w:rFonts w:eastAsia="Calibri" w:cstheme="minorHAnsi"/>
          <w:color w:val="000000"/>
          <w:lang w:eastAsia="hr-HR"/>
        </w:rPr>
      </w:pPr>
      <w:r w:rsidRPr="007528BC">
        <w:rPr>
          <w:rFonts w:eastAsia="Calibri" w:cstheme="minorHAnsi"/>
          <w:color w:val="000000"/>
          <w:lang w:eastAsia="hr-HR"/>
        </w:rPr>
        <w:t>Broj ponude:</w:t>
      </w:r>
      <w:r w:rsidRPr="007528BC">
        <w:rPr>
          <w:rFonts w:eastAsia="Calibri" w:cstheme="minorHAnsi"/>
          <w:color w:val="000000"/>
          <w:lang w:eastAsia="hr-HR"/>
        </w:rPr>
        <w:tab/>
        <w:t>_________________________</w:t>
      </w:r>
      <w:r w:rsidRPr="007528BC">
        <w:rPr>
          <w:rFonts w:eastAsia="Calibri" w:cstheme="minorHAnsi"/>
          <w:color w:val="000000"/>
          <w:lang w:eastAsia="hr-HR"/>
        </w:rPr>
        <w:tab/>
      </w:r>
      <w:r w:rsidRPr="007528BC">
        <w:rPr>
          <w:rFonts w:eastAsia="Calibri" w:cstheme="minorHAnsi"/>
          <w:color w:val="000000"/>
          <w:lang w:eastAsia="hr-HR"/>
        </w:rPr>
        <w:tab/>
        <w:t>Datum ponude:  _______________________</w:t>
      </w:r>
    </w:p>
    <w:p w14:paraId="1CBAAAB6" w14:textId="77777777" w:rsidR="007528BC" w:rsidRPr="007528BC" w:rsidRDefault="007528BC" w:rsidP="007528BC">
      <w:pPr>
        <w:spacing w:line="360" w:lineRule="auto"/>
        <w:rPr>
          <w:rFonts w:eastAsia="Calibri" w:cstheme="minorHAnsi"/>
          <w:color w:val="000000"/>
          <w:lang w:eastAsia="hr-HR"/>
        </w:rPr>
      </w:pPr>
      <w:r w:rsidRPr="007528BC">
        <w:rPr>
          <w:rFonts w:eastAsia="Calibri" w:cstheme="minorHAnsi"/>
          <w:color w:val="000000"/>
          <w:lang w:eastAsia="hr-HR"/>
        </w:rPr>
        <w:t>Cijena bez PDV-a: __________________________ Iznos PDV-a:</w:t>
      </w:r>
      <w:r w:rsidRPr="007528BC">
        <w:rPr>
          <w:rFonts w:eastAsia="Calibri" w:cstheme="minorHAnsi"/>
          <w:color w:val="000000"/>
          <w:lang w:eastAsia="hr-HR"/>
        </w:rPr>
        <w:tab/>
        <w:t xml:space="preserve">     ___________________________</w:t>
      </w:r>
    </w:p>
    <w:p w14:paraId="4033CEA0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  <w:lang w:eastAsia="hr-HR"/>
        </w:rPr>
        <w:t xml:space="preserve">Cijena ponude s PDV-om: </w:t>
      </w:r>
      <w:r w:rsidRPr="007528BC">
        <w:rPr>
          <w:rFonts w:eastAsia="Calibri" w:cstheme="minorHAnsi"/>
          <w:color w:val="000000"/>
          <w:lang w:eastAsia="hr-HR"/>
        </w:rPr>
        <w:tab/>
        <w:t>__________________________</w:t>
      </w:r>
    </w:p>
    <w:p w14:paraId="1E8AA70B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Rok valjanosti ponude: </w:t>
      </w:r>
      <w:r w:rsidRPr="007528BC">
        <w:rPr>
          <w:rFonts w:eastAsia="Calibri" w:cstheme="minorHAnsi"/>
          <w:color w:val="000000"/>
        </w:rPr>
        <w:tab/>
        <w:t>_________________________________</w:t>
      </w:r>
    </w:p>
    <w:p w14:paraId="48371F72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</w:p>
    <w:p w14:paraId="05BE3913" w14:textId="77777777" w:rsidR="007528BC" w:rsidRPr="007528BC" w:rsidRDefault="007528BC" w:rsidP="007528BC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6DA04D84" w14:textId="0AF0C4A2" w:rsidR="007528BC" w:rsidRPr="007528BC" w:rsidRDefault="007528BC" w:rsidP="007528BC">
      <w:pPr>
        <w:spacing w:after="0" w:line="276" w:lineRule="auto"/>
        <w:ind w:left="2832"/>
        <w:rPr>
          <w:rFonts w:eastAsia="Calibri" w:cstheme="minorHAnsi"/>
          <w:bCs/>
          <w:i/>
        </w:rPr>
      </w:pPr>
      <w:r w:rsidRPr="007528BC">
        <w:rPr>
          <w:rFonts w:eastAsia="Calibri" w:cstheme="minorHAnsi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A00B58" wp14:editId="40DFFFAB">
                <wp:simplePos x="0" y="0"/>
                <wp:positionH relativeFrom="column">
                  <wp:posOffset>1800274</wp:posOffset>
                </wp:positionH>
                <wp:positionV relativeFrom="paragraph">
                  <wp:posOffset>13119</wp:posOffset>
                </wp:positionV>
                <wp:extent cx="3907766" cy="0"/>
                <wp:effectExtent l="0" t="0" r="36195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776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5BA6E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1.75pt,1.05pt" to="449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"/>
            </w:pict>
          </mc:Fallback>
        </mc:AlternateContent>
      </w:r>
      <w:r w:rsidRPr="007528BC">
        <w:rPr>
          <w:rFonts w:eastAsia="Calibri" w:cstheme="minorHAnsi"/>
          <w:bCs/>
          <w:i/>
        </w:rPr>
        <w:t xml:space="preserve">           (tiskano upisati ime i prezime ovlaštene osobe ponuditelja)</w:t>
      </w:r>
      <w:r w:rsidRPr="007528BC">
        <w:rPr>
          <w:rFonts w:eastAsia="Calibri" w:cstheme="minorHAnsi"/>
          <w:bCs/>
          <w:i/>
        </w:rPr>
        <w:br/>
      </w:r>
    </w:p>
    <w:p w14:paraId="39CAA2F6" w14:textId="77777777" w:rsidR="007528BC" w:rsidRPr="007528BC" w:rsidRDefault="007528BC" w:rsidP="007528BC">
      <w:pPr>
        <w:spacing w:after="0" w:line="276" w:lineRule="auto"/>
        <w:rPr>
          <w:rFonts w:eastAsia="Calibri" w:cstheme="minorHAnsi"/>
        </w:rPr>
      </w:pPr>
    </w:p>
    <w:p w14:paraId="2DDA8153" w14:textId="51B426C2" w:rsidR="007528BC" w:rsidRPr="007528BC" w:rsidRDefault="007528BC" w:rsidP="000C403C">
      <w:pPr>
        <w:tabs>
          <w:tab w:val="left" w:pos="5175"/>
        </w:tabs>
        <w:spacing w:after="0" w:line="276" w:lineRule="auto"/>
        <w:ind w:firstLine="2832"/>
        <w:jc w:val="center"/>
        <w:rPr>
          <w:rFonts w:eastAsia="Calibri" w:cstheme="minorHAnsi"/>
          <w:bCs/>
          <w:i/>
        </w:rPr>
      </w:pPr>
      <w:r w:rsidRPr="007528BC">
        <w:rPr>
          <w:rFonts w:eastAsia="Calibri" w:cstheme="minorHAnsi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C600EA5" wp14:editId="3C1ED3BE">
                <wp:simplePos x="0" y="0"/>
                <wp:positionH relativeFrom="column">
                  <wp:posOffset>1791647</wp:posOffset>
                </wp:positionH>
                <wp:positionV relativeFrom="paragraph">
                  <wp:posOffset>14869</wp:posOffset>
                </wp:positionV>
                <wp:extent cx="3933645" cy="0"/>
                <wp:effectExtent l="0" t="0" r="29210" b="19050"/>
                <wp:wrapNone/>
                <wp:docPr id="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195F4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1.05pt,1.15pt" to="450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"/>
            </w:pict>
          </mc:Fallback>
        </mc:AlternateContent>
      </w:r>
      <w:r w:rsidRPr="007528BC">
        <w:rPr>
          <w:rFonts w:eastAsia="Calibri" w:cstheme="minorHAnsi"/>
          <w:bCs/>
          <w:i/>
        </w:rPr>
        <w:t>Potpis i pečat</w:t>
      </w:r>
    </w:p>
    <w:p w14:paraId="71934ABC" w14:textId="77777777" w:rsidR="007528BC" w:rsidRDefault="007528BC"/>
    <w:sectPr w:rsidR="007528BC" w:rsidSect="00E5258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93A6" w14:textId="77777777" w:rsidR="00EF7E83" w:rsidRDefault="00EF7E83" w:rsidP="007528BC">
      <w:pPr>
        <w:spacing w:after="0" w:line="240" w:lineRule="auto"/>
      </w:pPr>
      <w:r>
        <w:separator/>
      </w:r>
    </w:p>
  </w:endnote>
  <w:endnote w:type="continuationSeparator" w:id="0">
    <w:p w14:paraId="6BAD0DA0" w14:textId="77777777" w:rsidR="00EF7E83" w:rsidRDefault="00EF7E83" w:rsidP="0075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061796"/>
      <w:docPartObj>
        <w:docPartGallery w:val="Page Numbers (Bottom of Page)"/>
        <w:docPartUnique/>
      </w:docPartObj>
    </w:sdtPr>
    <w:sdtEndPr/>
    <w:sdtContent>
      <w:p w14:paraId="05ADE6FC" w14:textId="77777777" w:rsidR="006952C6" w:rsidRDefault="00916B2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83058B" w14:textId="77777777" w:rsidR="006952C6" w:rsidRDefault="006952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AD11" w14:textId="77777777" w:rsidR="00EF7E83" w:rsidRDefault="00EF7E83" w:rsidP="007528BC">
      <w:pPr>
        <w:spacing w:after="0" w:line="240" w:lineRule="auto"/>
      </w:pPr>
      <w:r>
        <w:separator/>
      </w:r>
    </w:p>
  </w:footnote>
  <w:footnote w:type="continuationSeparator" w:id="0">
    <w:p w14:paraId="5982078B" w14:textId="77777777" w:rsidR="00EF7E83" w:rsidRDefault="00EF7E83" w:rsidP="00752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8F2D" w14:textId="77777777" w:rsidR="007528BC" w:rsidRPr="007528BC" w:rsidRDefault="007528BC" w:rsidP="007528BC">
    <w:pPr>
      <w:jc w:val="right"/>
      <w:rPr>
        <w:rFonts w:eastAsia="Calibri" w:cstheme="minorHAnsi"/>
        <w:b/>
        <w:color w:val="000000"/>
      </w:rPr>
    </w:pPr>
    <w:r w:rsidRPr="007528BC">
      <w:rPr>
        <w:rFonts w:eastAsia="Calibri" w:cstheme="minorHAnsi"/>
        <w:b/>
        <w:color w:val="000000"/>
      </w:rPr>
      <w:t>Prilog 1</w:t>
    </w:r>
  </w:p>
  <w:p w14:paraId="77326FD1" w14:textId="77777777" w:rsidR="007528BC" w:rsidRDefault="007528B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BC"/>
    <w:rsid w:val="000A1957"/>
    <w:rsid w:val="000C403C"/>
    <w:rsid w:val="00435D9F"/>
    <w:rsid w:val="004B262E"/>
    <w:rsid w:val="006952C6"/>
    <w:rsid w:val="006C11A9"/>
    <w:rsid w:val="007528BC"/>
    <w:rsid w:val="00916B21"/>
    <w:rsid w:val="00A03C88"/>
    <w:rsid w:val="00AF6EC2"/>
    <w:rsid w:val="00C67138"/>
    <w:rsid w:val="00D56608"/>
    <w:rsid w:val="00E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5367"/>
  <w15:chartTrackingRefBased/>
  <w15:docId w15:val="{96EF3DDC-617D-4E36-A199-945EF4F8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5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28BC"/>
  </w:style>
  <w:style w:type="paragraph" w:styleId="Zaglavlje">
    <w:name w:val="header"/>
    <w:basedOn w:val="Normal"/>
    <w:link w:val="ZaglavljeChar"/>
    <w:uiPriority w:val="99"/>
    <w:unhideWhenUsed/>
    <w:rsid w:val="0075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Gračišće</dc:creator>
  <cp:keywords/>
  <dc:description/>
  <cp:lastModifiedBy>Pročelnik Gračišće</cp:lastModifiedBy>
  <cp:revision>8</cp:revision>
  <dcterms:created xsi:type="dcterms:W3CDTF">2020-10-12T12:43:00Z</dcterms:created>
  <dcterms:modified xsi:type="dcterms:W3CDTF">2025-09-15T10:06:00Z</dcterms:modified>
</cp:coreProperties>
</file>